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D03D8BB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BD59EB" w:rsidRPr="00BD59EB">
        <w:rPr>
          <w:rFonts w:ascii="Verdana" w:hAnsi="Verdana" w:cstheme="minorHAnsi"/>
          <w:b/>
          <w:sz w:val="28"/>
          <w:szCs w:val="28"/>
          <w:u w:val="single"/>
        </w:rPr>
        <w:t>Dodávka náhradních dílů válečkového zařízení EKOSLIDE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24584381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D59EB" w:rsidRPr="00BD59EB">
        <w:rPr>
          <w:rFonts w:ascii="Verdana" w:hAnsi="Verdana" w:cstheme="minorHAnsi"/>
          <w:sz w:val="18"/>
          <w:szCs w:val="18"/>
        </w:rPr>
        <w:t>Dlážděná 1003/7, Nové Město, 110 00 Praha 1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6BC69928" w14:textId="77777777" w:rsidR="00BD59EB" w:rsidRPr="00BD59EB" w:rsidRDefault="00D734CC" w:rsidP="00BD59EB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BD59EB" w:rsidRPr="00BD59EB">
        <w:rPr>
          <w:rFonts w:ascii="Verdana" w:hAnsi="Verdana" w:cstheme="minorHAnsi"/>
          <w:sz w:val="18"/>
          <w:szCs w:val="18"/>
        </w:rPr>
        <w:t xml:space="preserve">Ing. Liborem Tkáčem, MBA, ředitelem Oblastního ředitelství Brno    </w:t>
      </w:r>
    </w:p>
    <w:p w14:paraId="3CEE7636" w14:textId="77777777" w:rsidR="00BD59EB" w:rsidRPr="00BD59EB" w:rsidRDefault="00BD59EB" w:rsidP="00BD59EB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BD59EB">
        <w:rPr>
          <w:rFonts w:ascii="Verdana" w:hAnsi="Verdana" w:cstheme="minorHAnsi"/>
          <w:sz w:val="18"/>
          <w:szCs w:val="18"/>
        </w:rPr>
        <w:t>Adresa pro doručování písemností v listinné podobě:</w:t>
      </w:r>
    </w:p>
    <w:p w14:paraId="2339D800" w14:textId="77777777" w:rsidR="00BD59EB" w:rsidRPr="00BD59EB" w:rsidRDefault="00BD59EB" w:rsidP="00BD59EB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BD59EB">
        <w:rPr>
          <w:rFonts w:ascii="Verdana" w:hAnsi="Verdana" w:cstheme="minorHAnsi"/>
          <w:sz w:val="18"/>
          <w:szCs w:val="18"/>
        </w:rPr>
        <w:t xml:space="preserve">Kounicova 688/26, 611 43 Brno </w:t>
      </w:r>
    </w:p>
    <w:p w14:paraId="7D203E6E" w14:textId="77777777" w:rsidR="00BD59EB" w:rsidRPr="00BD59EB" w:rsidRDefault="00BD59EB" w:rsidP="00BD59EB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BD59EB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9C18827" w14:textId="5E0ED3AE" w:rsidR="00BD59EB" w:rsidRDefault="00BD59EB" w:rsidP="00BD59EB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hyperlink r:id="rId11" w:history="1">
        <w:r w:rsidRPr="00564CE5">
          <w:rPr>
            <w:rStyle w:val="Hypertextovodkaz"/>
            <w:rFonts w:ascii="Verdana" w:hAnsi="Verdana" w:cstheme="minorHAnsi"/>
            <w:sz w:val="18"/>
            <w:szCs w:val="18"/>
          </w:rPr>
          <w:t>ePodatelnaORBNO@spravazeleznic.cz</w:t>
        </w:r>
      </w:hyperlink>
    </w:p>
    <w:p w14:paraId="1828980C" w14:textId="21CC6814" w:rsidR="00CC5257" w:rsidRPr="008B5521" w:rsidRDefault="00CC5257" w:rsidP="00BD59EB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jako </w:t>
      </w:r>
      <w:r w:rsidRPr="00BD59EB">
        <w:rPr>
          <w:rFonts w:ascii="Verdana" w:hAnsi="Verdana" w:cstheme="minorHAnsi"/>
          <w:b/>
          <w:bCs/>
          <w:sz w:val="18"/>
          <w:szCs w:val="18"/>
        </w:rPr>
        <w:t>„</w:t>
      </w:r>
      <w:r w:rsidR="00CB26F1" w:rsidRPr="00BD59EB">
        <w:rPr>
          <w:rFonts w:ascii="Verdana" w:hAnsi="Verdana" w:cstheme="minorHAnsi"/>
          <w:b/>
          <w:bCs/>
          <w:sz w:val="18"/>
          <w:szCs w:val="18"/>
        </w:rPr>
        <w:t>Kupující</w:t>
      </w:r>
      <w:r w:rsidRPr="00BD59EB">
        <w:rPr>
          <w:rFonts w:ascii="Verdana" w:hAnsi="Verdana" w:cstheme="minorHAnsi"/>
          <w:b/>
          <w:bCs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jako </w:t>
      </w:r>
      <w:r w:rsidRPr="00BD59EB">
        <w:rPr>
          <w:rFonts w:ascii="Verdana" w:hAnsi="Verdana" w:cstheme="minorHAnsi"/>
          <w:b/>
          <w:bCs/>
          <w:sz w:val="18"/>
          <w:szCs w:val="18"/>
        </w:rPr>
        <w:t>„</w:t>
      </w:r>
      <w:r w:rsidR="000B560C" w:rsidRPr="00BD59EB">
        <w:rPr>
          <w:rFonts w:ascii="Verdana" w:hAnsi="Verdana" w:cstheme="minorHAnsi"/>
          <w:b/>
          <w:bCs/>
          <w:sz w:val="18"/>
          <w:szCs w:val="18"/>
        </w:rPr>
        <w:t>Prodávající</w:t>
      </w:r>
      <w:r w:rsidRPr="00BD59EB">
        <w:rPr>
          <w:rFonts w:ascii="Verdana" w:hAnsi="Verdana" w:cstheme="minorHAnsi"/>
          <w:b/>
          <w:bCs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57EA7D68" w:rsidR="000C4186" w:rsidRPr="008B5521" w:rsidRDefault="000B560C" w:rsidP="00BD59EB">
      <w:pPr>
        <w:jc w:val="both"/>
        <w:rPr>
          <w:rFonts w:ascii="Verdana" w:hAnsi="Verdana" w:cstheme="minorHAnsi"/>
          <w:sz w:val="18"/>
          <w:szCs w:val="18"/>
        </w:rPr>
      </w:pPr>
      <w:r w:rsidRPr="00BD59EB">
        <w:rPr>
          <w:rFonts w:ascii="Verdana" w:hAnsi="Verdana" w:cstheme="minorHAnsi"/>
          <w:sz w:val="18"/>
          <w:szCs w:val="18"/>
        </w:rPr>
        <w:t xml:space="preserve">Tato </w:t>
      </w:r>
      <w:r w:rsidR="007A1D6A" w:rsidRPr="00BD59EB">
        <w:rPr>
          <w:rFonts w:ascii="Verdana" w:hAnsi="Verdana" w:cstheme="minorHAnsi"/>
          <w:sz w:val="18"/>
          <w:szCs w:val="18"/>
        </w:rPr>
        <w:t xml:space="preserve">Rámcová </w:t>
      </w:r>
      <w:r w:rsidRPr="00BD59EB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BD59EB">
        <w:rPr>
          <w:rFonts w:ascii="Verdana" w:eastAsia="Verdana" w:hAnsi="Verdana"/>
          <w:sz w:val="18"/>
          <w:szCs w:val="18"/>
        </w:rPr>
        <w:t>výběrového</w:t>
      </w:r>
      <w:r w:rsidR="0054445F" w:rsidRPr="00BD59EB" w:rsidDel="0054445F">
        <w:rPr>
          <w:rFonts w:ascii="Verdana" w:hAnsi="Verdana" w:cstheme="minorHAnsi"/>
          <w:sz w:val="18"/>
          <w:szCs w:val="18"/>
        </w:rPr>
        <w:t xml:space="preserve"> </w:t>
      </w:r>
      <w:r w:rsidRPr="00BD59EB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BD59EB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BD59EB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BD59EB">
        <w:rPr>
          <w:rFonts w:ascii="Verdana" w:hAnsi="Verdana" w:cstheme="minorHAnsi"/>
          <w:sz w:val="18"/>
          <w:szCs w:val="18"/>
        </w:rPr>
        <w:t>dohody odpovídající</w:t>
      </w:r>
      <w:r w:rsidR="00E01062" w:rsidRPr="00BD59EB">
        <w:rPr>
          <w:rFonts w:ascii="Verdana" w:hAnsi="Verdana" w:cstheme="minorHAnsi"/>
          <w:sz w:val="18"/>
          <w:szCs w:val="18"/>
        </w:rPr>
        <w:t xml:space="preserve"> </w:t>
      </w:r>
      <w:r w:rsidR="000A53AE" w:rsidRPr="00BD59EB">
        <w:rPr>
          <w:rFonts w:ascii="Verdana" w:hAnsi="Verdana" w:cstheme="minorHAnsi"/>
          <w:sz w:val="18"/>
          <w:szCs w:val="18"/>
        </w:rPr>
        <w:t xml:space="preserve">zadávacímu řízení </w:t>
      </w:r>
      <w:r w:rsidR="005E6DAB" w:rsidRPr="00BD59EB">
        <w:rPr>
          <w:rFonts w:ascii="Verdana" w:hAnsi="Verdana" w:cstheme="minorHAnsi"/>
          <w:sz w:val="18"/>
          <w:szCs w:val="18"/>
        </w:rPr>
        <w:t>podlimitní sektorov</w:t>
      </w:r>
      <w:r w:rsidR="000A53AE" w:rsidRPr="00BD59EB">
        <w:rPr>
          <w:rFonts w:ascii="Verdana" w:hAnsi="Verdana" w:cstheme="minorHAnsi"/>
          <w:sz w:val="18"/>
          <w:szCs w:val="18"/>
        </w:rPr>
        <w:t>ou</w:t>
      </w:r>
      <w:r w:rsidR="005E6DAB" w:rsidRPr="00BD59EB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BD59EB">
        <w:rPr>
          <w:rFonts w:ascii="Verdana" w:hAnsi="Verdana" w:cstheme="minorHAnsi"/>
          <w:sz w:val="18"/>
          <w:szCs w:val="18"/>
        </w:rPr>
        <w:t>ou</w:t>
      </w:r>
      <w:r w:rsidR="005E6DAB" w:rsidRPr="00BD59EB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BD59EB">
        <w:rPr>
          <w:rFonts w:ascii="Verdana" w:hAnsi="Verdana" w:cstheme="minorHAnsi"/>
          <w:sz w:val="18"/>
          <w:szCs w:val="18"/>
        </w:rPr>
        <w:t>u</w:t>
      </w:r>
      <w:r w:rsidRPr="00BD59EB">
        <w:rPr>
          <w:rFonts w:ascii="Verdana" w:hAnsi="Verdana" w:cstheme="minorHAnsi"/>
          <w:sz w:val="18"/>
          <w:szCs w:val="18"/>
        </w:rPr>
        <w:t xml:space="preserve"> s názvem </w:t>
      </w:r>
      <w:r w:rsidR="00BD59EB" w:rsidRPr="00BD59EB">
        <w:rPr>
          <w:rFonts w:ascii="Verdana" w:hAnsi="Verdana" w:cstheme="minorHAnsi"/>
          <w:b/>
          <w:bCs/>
          <w:sz w:val="18"/>
          <w:szCs w:val="18"/>
        </w:rPr>
        <w:t>Dodávka náhradních dílů válečkového zařízení EKOSLIDE</w:t>
      </w:r>
      <w:r w:rsidRPr="00BD59EB">
        <w:rPr>
          <w:rFonts w:ascii="Verdana" w:hAnsi="Verdana" w:cstheme="minorHAnsi"/>
          <w:sz w:val="18"/>
          <w:szCs w:val="18"/>
        </w:rPr>
        <w:t xml:space="preserve">, č.j. </w:t>
      </w:r>
      <w:r w:rsidR="00CB7CF9" w:rsidRPr="00CB7CF9">
        <w:rPr>
          <w:rFonts w:ascii="Verdana" w:hAnsi="Verdana" w:cstheme="minorHAnsi"/>
          <w:bCs/>
          <w:sz w:val="18"/>
          <w:szCs w:val="18"/>
        </w:rPr>
        <w:t>6739/2026-SŽ-OŘ BNO-NPI</w:t>
      </w:r>
      <w:r w:rsidRPr="00BD59EB">
        <w:rPr>
          <w:rFonts w:ascii="Verdana" w:hAnsi="Verdana" w:cstheme="minorHAnsi"/>
          <w:sz w:val="18"/>
          <w:szCs w:val="18"/>
        </w:rPr>
        <w:t xml:space="preserve"> (dále jen „</w:t>
      </w:r>
      <w:r w:rsidR="001D4EB7" w:rsidRPr="00BD59EB">
        <w:rPr>
          <w:rFonts w:ascii="Verdana" w:hAnsi="Verdana" w:cstheme="minorHAnsi"/>
          <w:sz w:val="18"/>
          <w:szCs w:val="18"/>
        </w:rPr>
        <w:t xml:space="preserve">výběrové </w:t>
      </w:r>
      <w:r w:rsidR="000A53AE" w:rsidRPr="00BD59EB">
        <w:rPr>
          <w:rFonts w:ascii="Verdana" w:hAnsi="Verdana" w:cstheme="minorHAnsi"/>
          <w:sz w:val="18"/>
          <w:szCs w:val="18"/>
        </w:rPr>
        <w:t>řízení</w:t>
      </w:r>
      <w:r w:rsidRPr="00BD59EB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BD59EB">
        <w:rPr>
          <w:rFonts w:ascii="Verdana" w:hAnsi="Verdana" w:cstheme="minorHAnsi"/>
          <w:sz w:val="18"/>
          <w:szCs w:val="18"/>
        </w:rPr>
        <w:t xml:space="preserve">Rámcové </w:t>
      </w:r>
      <w:r w:rsidRPr="00BD59EB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D4EB7" w:rsidRPr="00BD59EB">
        <w:rPr>
          <w:rFonts w:ascii="Verdana" w:hAnsi="Verdana" w:cstheme="minorHAnsi"/>
          <w:sz w:val="18"/>
          <w:szCs w:val="18"/>
        </w:rPr>
        <w:t xml:space="preserve">výběrového </w:t>
      </w:r>
      <w:r w:rsidR="000A53AE" w:rsidRPr="00BD59EB">
        <w:rPr>
          <w:rFonts w:ascii="Verdana" w:hAnsi="Verdana" w:cstheme="minorHAnsi"/>
          <w:sz w:val="18"/>
          <w:szCs w:val="18"/>
        </w:rPr>
        <w:t>řízen</w:t>
      </w:r>
      <w:r w:rsidR="009801AE" w:rsidRPr="00BD59EB">
        <w:rPr>
          <w:rFonts w:ascii="Verdana" w:hAnsi="Verdana" w:cstheme="minorHAnsi"/>
          <w:sz w:val="18"/>
          <w:szCs w:val="18"/>
        </w:rPr>
        <w:t>í</w:t>
      </w:r>
      <w:r w:rsidRPr="00BD59EB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75FDA424" w:rsidR="000B560C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dílčích veřejných zakázek bude dodávka zboží </w:t>
      </w:r>
      <w:r w:rsidRPr="00BD59EB">
        <w:rPr>
          <w:rFonts w:ascii="Verdana" w:hAnsi="Verdana"/>
          <w:sz w:val="18"/>
          <w:szCs w:val="18"/>
        </w:rPr>
        <w:t xml:space="preserve">uvedeného v  </w:t>
      </w:r>
      <w:r w:rsidRPr="00BD59EB">
        <w:rPr>
          <w:rFonts w:ascii="Verdana" w:hAnsi="Verdana"/>
          <w:sz w:val="18"/>
          <w:szCs w:val="18"/>
          <w:lang w:eastAsia="cs-CZ"/>
        </w:rPr>
        <w:t xml:space="preserve">příloze č. </w:t>
      </w:r>
      <w:r w:rsidR="00BD59EB" w:rsidRPr="00BD59EB">
        <w:rPr>
          <w:rFonts w:ascii="Verdana" w:hAnsi="Verdana"/>
          <w:sz w:val="18"/>
          <w:szCs w:val="18"/>
          <w:lang w:eastAsia="cs-CZ"/>
        </w:rPr>
        <w:t>3</w:t>
      </w:r>
      <w:r w:rsidR="006A4A0B" w:rsidRPr="00BD59EB">
        <w:rPr>
          <w:rFonts w:ascii="Verdana" w:hAnsi="Verdana"/>
          <w:sz w:val="18"/>
          <w:szCs w:val="18"/>
          <w:lang w:eastAsia="cs-CZ"/>
        </w:rPr>
        <w:t xml:space="preserve"> </w:t>
      </w:r>
      <w:r w:rsidRPr="00BD59EB">
        <w:rPr>
          <w:rFonts w:ascii="Verdana" w:hAnsi="Verdana"/>
          <w:sz w:val="18"/>
          <w:szCs w:val="18"/>
          <w:lang w:eastAsia="cs-CZ"/>
        </w:rPr>
        <w:t>této</w:t>
      </w:r>
      <w:r w:rsidRPr="004F68CA">
        <w:rPr>
          <w:rFonts w:ascii="Verdana" w:hAnsi="Verdana"/>
          <w:sz w:val="18"/>
          <w:szCs w:val="18"/>
          <w:lang w:eastAsia="cs-CZ"/>
        </w:rPr>
        <w:t xml:space="preserve"> </w:t>
      </w:r>
      <w:r w:rsidR="00881560" w:rsidRPr="004F68CA">
        <w:rPr>
          <w:rFonts w:ascii="Verdana" w:hAnsi="Verdana"/>
          <w:sz w:val="18"/>
          <w:szCs w:val="18"/>
          <w:lang w:eastAsia="cs-CZ"/>
        </w:rPr>
        <w:t>Rámcové</w:t>
      </w:r>
      <w:r w:rsidRPr="004F68CA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4F68CA">
        <w:rPr>
          <w:rFonts w:ascii="Verdana" w:hAnsi="Verdana"/>
          <w:sz w:val="18"/>
          <w:szCs w:val="18"/>
        </w:rPr>
        <w:t>1</w:t>
      </w:r>
      <w:r w:rsidRPr="004F68CA">
        <w:rPr>
          <w:rFonts w:ascii="Verdana" w:hAnsi="Verdana"/>
          <w:sz w:val="18"/>
          <w:szCs w:val="18"/>
        </w:rPr>
        <w:t xml:space="preserve"> 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194167EC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r w:rsidR="00BD59EB" w:rsidRPr="00BD59EB">
        <w:rPr>
          <w:rFonts w:ascii="Verdana" w:hAnsi="Verdana"/>
          <w:sz w:val="18"/>
          <w:szCs w:val="18"/>
        </w:rPr>
        <w:t>vrana@spravazeleznic</w:t>
      </w:r>
      <w:r w:rsidRPr="00781B70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781B7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1B70">
        <w:rPr>
          <w:rFonts w:ascii="Verdana" w:hAnsi="Verdana" w:cstheme="minorHAnsi"/>
          <w:sz w:val="18"/>
          <w:szCs w:val="18"/>
        </w:rPr>
        <w:t>Kupujícího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BD59EB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D59E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BD59EB">
        <w:rPr>
          <w:rFonts w:ascii="Verdana" w:hAnsi="Verdana" w:cstheme="minorHAnsi"/>
          <w:sz w:val="18"/>
          <w:szCs w:val="18"/>
        </w:rPr>
        <w:t xml:space="preserve">3 </w:t>
      </w:r>
      <w:r w:rsidRPr="00BD59EB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BD59EB">
        <w:rPr>
          <w:rFonts w:ascii="Verdana" w:hAnsi="Verdana" w:cstheme="minorHAnsi"/>
          <w:sz w:val="18"/>
          <w:szCs w:val="18"/>
        </w:rPr>
        <w:t>Rámcové</w:t>
      </w:r>
      <w:r w:rsidRPr="00BD59EB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31D51C32" w:rsidR="00FF14B8" w:rsidRPr="00781B70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nejpozději do </w:t>
      </w:r>
      <w:r w:rsidR="00BD59EB">
        <w:rPr>
          <w:rFonts w:ascii="Verdana" w:hAnsi="Verdana" w:cstheme="minorHAnsi"/>
          <w:sz w:val="18"/>
          <w:szCs w:val="18"/>
        </w:rPr>
        <w:t>5</w:t>
      </w:r>
      <w:r w:rsidR="00A0526B" w:rsidRPr="00781B70">
        <w:rPr>
          <w:rFonts w:ascii="Verdana" w:hAnsi="Verdana" w:cstheme="minorHAnsi"/>
          <w:sz w:val="18"/>
          <w:szCs w:val="18"/>
        </w:rPr>
        <w:t xml:space="preserve"> </w:t>
      </w:r>
      <w:r w:rsidR="00893290" w:rsidRPr="00781B70">
        <w:rPr>
          <w:rFonts w:ascii="Verdana" w:hAnsi="Verdana" w:cstheme="minorHAnsi"/>
          <w:sz w:val="18"/>
          <w:szCs w:val="18"/>
        </w:rPr>
        <w:t>pracovních dn</w:t>
      </w:r>
      <w:r w:rsidR="00A0526B" w:rsidRPr="00781B70">
        <w:rPr>
          <w:rFonts w:ascii="Verdana" w:hAnsi="Verdana" w:cstheme="minorHAnsi"/>
          <w:sz w:val="18"/>
          <w:szCs w:val="18"/>
        </w:rPr>
        <w:t>ů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její akceptace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158CC8BF" w:rsidR="00893290" w:rsidRPr="00781B70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A2C0A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BD59EB">
        <w:rPr>
          <w:rFonts w:ascii="Verdana" w:hAnsi="Verdana" w:cstheme="minorHAnsi"/>
          <w:sz w:val="18"/>
          <w:szCs w:val="18"/>
        </w:rPr>
        <w:t>2</w:t>
      </w:r>
      <w:r w:rsidRPr="003A2C0A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3A2C0A">
        <w:rPr>
          <w:rFonts w:ascii="Verdana" w:hAnsi="Verdana" w:cstheme="minorHAnsi"/>
          <w:sz w:val="18"/>
          <w:szCs w:val="18"/>
        </w:rPr>
        <w:t>Prodá</w:t>
      </w:r>
      <w:r w:rsidRPr="003A2C0A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3A2C0A">
        <w:rPr>
          <w:rFonts w:ascii="Verdana" w:hAnsi="Verdana"/>
          <w:sz w:val="18"/>
          <w:szCs w:val="18"/>
        </w:rPr>
        <w:t xml:space="preserve"> </w:t>
      </w:r>
      <w:r w:rsidRPr="003A2C0A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499779B2" w:rsidR="00D608AA" w:rsidRPr="001B59BD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4F68CA">
        <w:rPr>
          <w:rFonts w:ascii="Verdana" w:eastAsiaTheme="majorEastAsia" w:hAnsi="Verdana"/>
          <w:bCs/>
          <w:sz w:val="18"/>
          <w:szCs w:val="18"/>
        </w:rPr>
        <w:t>Rámcová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4F68CA">
        <w:rPr>
          <w:rFonts w:ascii="Verdana" w:hAnsi="Verdana"/>
          <w:sz w:val="18"/>
          <w:szCs w:val="18"/>
        </w:rPr>
        <w:t>uzavírána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na </w:t>
      </w:r>
      <w:r w:rsidRPr="001B59BD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1B59BD" w:rsidRPr="001B59BD">
        <w:rPr>
          <w:rFonts w:ascii="Verdana" w:eastAsiaTheme="majorEastAsia" w:hAnsi="Verdana"/>
          <w:bCs/>
          <w:sz w:val="18"/>
          <w:szCs w:val="18"/>
        </w:rPr>
        <w:t>21</w:t>
      </w:r>
      <w:r w:rsidRPr="001B59BD">
        <w:rPr>
          <w:rFonts w:ascii="Verdana" w:eastAsiaTheme="majorEastAsia" w:hAnsi="Verdana"/>
          <w:bCs/>
          <w:sz w:val="18"/>
          <w:szCs w:val="18"/>
        </w:rPr>
        <w:t xml:space="preserve"> měsíců od nabytí její účinnosti, </w:t>
      </w:r>
      <w:r w:rsidRPr="001B59BD">
        <w:rPr>
          <w:rFonts w:ascii="Verdana" w:hAnsi="Verdana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1B59BD">
        <w:rPr>
          <w:rFonts w:ascii="Verdana" w:hAnsi="Verdana"/>
          <w:sz w:val="18"/>
          <w:szCs w:val="18"/>
        </w:rPr>
        <w:t>Rámcové</w:t>
      </w:r>
      <w:r w:rsidRPr="001B59BD">
        <w:rPr>
          <w:rFonts w:ascii="Verdana" w:hAnsi="Verdana"/>
          <w:sz w:val="18"/>
          <w:szCs w:val="18"/>
        </w:rPr>
        <w:t xml:space="preserve"> dohody (v součtu všech dílčích smluv) v částce převyšující </w:t>
      </w:r>
      <w:r w:rsidR="001B59BD">
        <w:rPr>
          <w:rFonts w:ascii="Verdana" w:hAnsi="Verdana"/>
          <w:sz w:val="18"/>
          <w:szCs w:val="18"/>
        </w:rPr>
        <w:t>1 950 000</w:t>
      </w:r>
      <w:r w:rsidRPr="001B59BD">
        <w:rPr>
          <w:rFonts w:ascii="Verdana" w:hAnsi="Verdana"/>
          <w:sz w:val="18"/>
          <w:szCs w:val="18"/>
        </w:rPr>
        <w:t>,- Kč</w:t>
      </w:r>
      <w:r w:rsidRPr="001B59BD">
        <w:rPr>
          <w:rFonts w:ascii="Verdana" w:hAnsi="Verdana"/>
          <w:b/>
          <w:sz w:val="18"/>
          <w:szCs w:val="18"/>
        </w:rPr>
        <w:t xml:space="preserve"> </w:t>
      </w:r>
      <w:r w:rsidRPr="001B59BD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881560" w:rsidRPr="001B59BD">
        <w:rPr>
          <w:rFonts w:ascii="Verdana" w:hAnsi="Verdana"/>
          <w:sz w:val="18"/>
          <w:szCs w:val="18"/>
        </w:rPr>
        <w:t>Rámcové</w:t>
      </w:r>
      <w:r w:rsidRPr="001B59BD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1B59BD">
        <w:rPr>
          <w:rFonts w:ascii="Verdana" w:hAnsi="Verdana"/>
          <w:sz w:val="18"/>
          <w:szCs w:val="18"/>
        </w:rPr>
        <w:t>Rámcové</w:t>
      </w:r>
      <w:r w:rsidRPr="001B59BD">
        <w:rPr>
          <w:rFonts w:ascii="Verdana" w:hAnsi="Verdana"/>
          <w:sz w:val="18"/>
          <w:szCs w:val="18"/>
        </w:rPr>
        <w:t xml:space="preserve"> dohody uzavřeny. Kupující není oprávněn na základě této </w:t>
      </w:r>
      <w:r w:rsidR="00881560" w:rsidRPr="001B59BD">
        <w:rPr>
          <w:rFonts w:ascii="Verdana" w:hAnsi="Verdana"/>
          <w:sz w:val="18"/>
          <w:szCs w:val="18"/>
        </w:rPr>
        <w:t>Rámcové</w:t>
      </w:r>
      <w:r w:rsidRPr="001B59BD">
        <w:rPr>
          <w:rFonts w:ascii="Verdana" w:hAnsi="Verdana"/>
          <w:sz w:val="18"/>
          <w:szCs w:val="18"/>
        </w:rPr>
        <w:t xml:space="preserve"> dohody učinit objednávky (v součtu všech objednávek) přesahující částku </w:t>
      </w:r>
      <w:r w:rsidR="001B59BD">
        <w:rPr>
          <w:rFonts w:ascii="Verdana" w:hAnsi="Verdana"/>
          <w:sz w:val="18"/>
          <w:szCs w:val="18"/>
        </w:rPr>
        <w:t>2 000 000</w:t>
      </w:r>
      <w:r w:rsidRPr="001B59BD">
        <w:rPr>
          <w:rFonts w:ascii="Verdana" w:hAnsi="Verdana"/>
          <w:sz w:val="18"/>
          <w:szCs w:val="18"/>
        </w:rPr>
        <w:t>,- Kč</w:t>
      </w:r>
      <w:r w:rsidRPr="001B59BD">
        <w:rPr>
          <w:rFonts w:ascii="Verdana" w:hAnsi="Verdana"/>
          <w:b/>
          <w:sz w:val="18"/>
          <w:szCs w:val="18"/>
        </w:rPr>
        <w:t xml:space="preserve"> </w:t>
      </w:r>
      <w:r w:rsidRPr="001B59BD">
        <w:rPr>
          <w:rFonts w:ascii="Verdana" w:hAnsi="Verdana"/>
          <w:sz w:val="18"/>
          <w:szCs w:val="18"/>
        </w:rPr>
        <w:t>bez DPH</w:t>
      </w:r>
      <w:r w:rsidRPr="001B59BD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370A8BFD" w:rsidR="00062B10" w:rsidRPr="001B59BD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1B59BD">
        <w:rPr>
          <w:rFonts w:ascii="Verdana" w:hAnsi="Verdana"/>
          <w:sz w:val="18"/>
          <w:szCs w:val="18"/>
        </w:rPr>
        <w:t>Míst</w:t>
      </w:r>
      <w:r w:rsidR="00474AD3" w:rsidRPr="001B59BD">
        <w:rPr>
          <w:rFonts w:ascii="Verdana" w:hAnsi="Verdana"/>
          <w:sz w:val="18"/>
          <w:szCs w:val="18"/>
        </w:rPr>
        <w:t>o</w:t>
      </w:r>
      <w:r w:rsidRPr="001B59BD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1B59BD">
        <w:rPr>
          <w:rFonts w:ascii="Verdana" w:eastAsiaTheme="majorEastAsia" w:hAnsi="Verdana"/>
          <w:bCs/>
          <w:sz w:val="18"/>
          <w:szCs w:val="18"/>
        </w:rPr>
        <w:t xml:space="preserve">Dopravu požadovaného zboží do místa plnění zajišťuje </w:t>
      </w:r>
      <w:r w:rsidR="001B59BD">
        <w:rPr>
          <w:rFonts w:ascii="Verdana" w:eastAsiaTheme="majorEastAsia" w:hAnsi="Verdana"/>
          <w:bCs/>
          <w:sz w:val="18"/>
          <w:szCs w:val="18"/>
        </w:rPr>
        <w:t xml:space="preserve">a hradí </w:t>
      </w:r>
      <w:r w:rsidR="00062B10" w:rsidRPr="001B59BD">
        <w:rPr>
          <w:rFonts w:ascii="Verdana" w:eastAsiaTheme="majorEastAsia" w:hAnsi="Verdana"/>
          <w:bCs/>
          <w:sz w:val="18"/>
          <w:szCs w:val="18"/>
        </w:rPr>
        <w:t>Prodávající.</w:t>
      </w:r>
      <w:r w:rsidR="00062B10" w:rsidRPr="001B59BD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4F68CA" w:rsidRDefault="00062B10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="00D034CB"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="00D034CB"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3F423906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1B59BD">
        <w:rPr>
          <w:rFonts w:ascii="Verdana" w:hAnsi="Verdana"/>
          <w:sz w:val="18"/>
          <w:szCs w:val="18"/>
        </w:rPr>
        <w:t>1 den</w:t>
      </w:r>
      <w:r w:rsidRPr="004F68CA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4F68CA">
        <w:rPr>
          <w:rFonts w:ascii="Verdana" w:hAnsi="Verdana"/>
          <w:sz w:val="18"/>
          <w:szCs w:val="18"/>
        </w:rPr>
        <w:t>2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22D35A7C" w:rsidR="00062B10" w:rsidRPr="00781B7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781B70">
        <w:rPr>
          <w:rFonts w:ascii="Verdana" w:hAnsi="Verdana" w:cstheme="minorHAnsi"/>
          <w:sz w:val="18"/>
          <w:szCs w:val="18"/>
        </w:rPr>
        <w:t>zaměstnance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681F22" w:rsidRPr="00781B70">
        <w:rPr>
          <w:rFonts w:ascii="Verdana" w:hAnsi="Verdana" w:cstheme="minorHAnsi"/>
          <w:sz w:val="18"/>
          <w:szCs w:val="18"/>
        </w:rPr>
        <w:t>Kupující</w:t>
      </w:r>
      <w:r w:rsidRPr="00781B70">
        <w:rPr>
          <w:rFonts w:ascii="Verdana" w:hAnsi="Verdana" w:cstheme="minorHAnsi"/>
          <w:sz w:val="18"/>
          <w:szCs w:val="18"/>
        </w:rPr>
        <w:t>ho uvedeného v</w:t>
      </w:r>
      <w:r w:rsidR="00D608AA" w:rsidRPr="00781B70">
        <w:rPr>
          <w:rFonts w:ascii="Verdana" w:hAnsi="Verdana" w:cstheme="minorHAnsi"/>
          <w:sz w:val="18"/>
          <w:szCs w:val="18"/>
        </w:rPr>
        <w:t> dílčí smlouvě jako „kontaktní osoba</w:t>
      </w:r>
      <w:r w:rsidRPr="00781B70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1B59BD" w:rsidRPr="000833F4">
        <w:rPr>
          <w:rFonts w:ascii="Verdana" w:hAnsi="Verdana" w:cstheme="minorHAnsi"/>
          <w:sz w:val="18"/>
          <w:szCs w:val="18"/>
        </w:rPr>
        <w:t>7:00 – 1</w:t>
      </w:r>
      <w:r w:rsidR="001B59BD">
        <w:rPr>
          <w:rFonts w:ascii="Verdana" w:hAnsi="Verdana" w:cstheme="minorHAnsi"/>
          <w:sz w:val="18"/>
          <w:szCs w:val="18"/>
        </w:rPr>
        <w:t>4</w:t>
      </w:r>
      <w:r w:rsidR="001B59BD" w:rsidRPr="000833F4">
        <w:rPr>
          <w:rFonts w:ascii="Verdana" w:hAnsi="Verdana" w:cstheme="minorHAnsi"/>
          <w:sz w:val="18"/>
          <w:szCs w:val="18"/>
        </w:rPr>
        <w:t>:</w:t>
      </w:r>
      <w:r w:rsidR="001B59BD" w:rsidRPr="00182ABB">
        <w:rPr>
          <w:rFonts w:ascii="Verdana" w:hAnsi="Verdana" w:cstheme="minorHAnsi"/>
          <w:sz w:val="18"/>
          <w:szCs w:val="18"/>
        </w:rPr>
        <w:t xml:space="preserve">00 </w:t>
      </w:r>
      <w:r w:rsidRPr="001B59BD">
        <w:rPr>
          <w:rFonts w:ascii="Verdana" w:hAnsi="Verdana" w:cstheme="minorHAnsi"/>
          <w:sz w:val="18"/>
          <w:szCs w:val="18"/>
        </w:rPr>
        <w:t>hod.).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 K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4591A634" w:rsidR="00062B10" w:rsidRPr="001B59BD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1B59BD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1B59BD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D50E58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50E58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D50E58">
        <w:rPr>
          <w:rFonts w:ascii="Verdana" w:hAnsi="Verdana" w:cstheme="minorHAnsi"/>
          <w:sz w:val="18"/>
          <w:szCs w:val="18"/>
        </w:rPr>
        <w:t xml:space="preserve">3 </w:t>
      </w:r>
      <w:r w:rsidRPr="00D50E58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D50E58">
        <w:rPr>
          <w:rFonts w:ascii="Verdana" w:hAnsi="Verdana" w:cstheme="minorHAnsi"/>
          <w:sz w:val="18"/>
          <w:szCs w:val="18"/>
        </w:rPr>
        <w:t>Rámcové</w:t>
      </w:r>
      <w:r w:rsidRPr="00D50E58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71234233" w:rsidR="00CB26F1" w:rsidRPr="001B59BD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B59BD">
        <w:rPr>
          <w:rFonts w:ascii="Verdana" w:hAnsi="Verdana" w:cstheme="minorHAnsi"/>
          <w:sz w:val="18"/>
          <w:szCs w:val="18"/>
        </w:rPr>
        <w:t xml:space="preserve">Cena </w:t>
      </w:r>
      <w:r w:rsidR="00CB26F1" w:rsidRPr="001B59BD">
        <w:rPr>
          <w:rFonts w:ascii="Verdana" w:hAnsi="Verdana" w:cstheme="minorHAnsi"/>
          <w:sz w:val="18"/>
          <w:szCs w:val="18"/>
        </w:rPr>
        <w:t>uveden</w:t>
      </w:r>
      <w:r w:rsidRPr="001B59BD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1B59BD">
        <w:rPr>
          <w:rFonts w:ascii="Verdana" w:hAnsi="Verdana" w:cstheme="minorHAnsi"/>
          <w:sz w:val="18"/>
          <w:szCs w:val="18"/>
        </w:rPr>
        <w:t>Rámcové</w:t>
      </w:r>
      <w:r w:rsidRPr="001B59BD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</w:t>
      </w:r>
      <w:r w:rsidR="001B59BD" w:rsidRPr="001B59BD">
        <w:rPr>
          <w:rFonts w:ascii="Verdana" w:hAnsi="Verdana" w:cstheme="minorHAnsi"/>
          <w:sz w:val="18"/>
          <w:szCs w:val="18"/>
        </w:rPr>
        <w:t xml:space="preserve"> </w:t>
      </w:r>
      <w:r w:rsidR="001B59BD">
        <w:rPr>
          <w:rFonts w:ascii="Verdana" w:hAnsi="Verdana" w:cstheme="minorHAnsi"/>
          <w:sz w:val="18"/>
          <w:szCs w:val="18"/>
        </w:rPr>
        <w:t>uvedeného v jednotlivé dílčí objednávce</w:t>
      </w:r>
      <w:r w:rsidRPr="001B59BD">
        <w:rPr>
          <w:rFonts w:ascii="Verdana" w:hAnsi="Verdana" w:cstheme="minorHAnsi"/>
          <w:sz w:val="18"/>
          <w:szCs w:val="18"/>
        </w:rPr>
        <w:t xml:space="preserve">, vyložení v místě plnění, včetně dalších nákladů Prodávajícího spojených s plněním </w:t>
      </w:r>
      <w:r w:rsidR="000A53AE" w:rsidRPr="001B59BD">
        <w:rPr>
          <w:rFonts w:ascii="Verdana" w:hAnsi="Verdana" w:cstheme="minorHAnsi"/>
          <w:sz w:val="18"/>
          <w:szCs w:val="18"/>
        </w:rPr>
        <w:t xml:space="preserve">dílčí </w:t>
      </w:r>
      <w:r w:rsidRPr="001B59BD">
        <w:rPr>
          <w:rFonts w:ascii="Verdana" w:hAnsi="Verdana" w:cstheme="minorHAnsi"/>
          <w:sz w:val="18"/>
          <w:szCs w:val="18"/>
        </w:rPr>
        <w:t xml:space="preserve">veřejné zakázky. Jednotlivé ceny uvedené </w:t>
      </w:r>
      <w:r w:rsidR="00CB26F1" w:rsidRPr="001B59BD">
        <w:rPr>
          <w:rFonts w:ascii="Verdana" w:hAnsi="Verdana" w:cstheme="minorHAnsi"/>
          <w:sz w:val="18"/>
          <w:szCs w:val="18"/>
        </w:rPr>
        <w:t>v</w:t>
      </w:r>
      <w:r w:rsidR="007465F2" w:rsidRPr="001B59BD">
        <w:rPr>
          <w:rFonts w:ascii="Verdana" w:hAnsi="Verdana" w:cstheme="minorHAnsi"/>
          <w:sz w:val="18"/>
          <w:szCs w:val="18"/>
        </w:rPr>
        <w:t> jednotkovém ceníku</w:t>
      </w:r>
      <w:r w:rsidR="00CB26F1" w:rsidRPr="001B59BD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1B59BD">
        <w:rPr>
          <w:rFonts w:ascii="Verdana" w:hAnsi="Verdana" w:cstheme="minorHAnsi"/>
          <w:sz w:val="18"/>
          <w:szCs w:val="18"/>
        </w:rPr>
        <w:t>3</w:t>
      </w:r>
      <w:r w:rsidR="00CB26F1" w:rsidRPr="001B59BD">
        <w:rPr>
          <w:rFonts w:ascii="Verdana" w:hAnsi="Verdana" w:cstheme="minorHAnsi"/>
          <w:sz w:val="18"/>
          <w:szCs w:val="18"/>
        </w:rPr>
        <w:t xml:space="preserve"> této Rámcové dohody</w:t>
      </w:r>
      <w:r w:rsidRPr="001B59BD">
        <w:rPr>
          <w:rFonts w:ascii="Verdana" w:hAnsi="Verdana" w:cstheme="minorHAnsi"/>
          <w:sz w:val="18"/>
          <w:szCs w:val="18"/>
        </w:rPr>
        <w:t xml:space="preserve">, </w:t>
      </w:r>
      <w:r w:rsidR="00CB26F1" w:rsidRPr="001B59BD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1D6E175D" w:rsidR="00CB26F1" w:rsidRPr="001B59BD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B59BD">
        <w:rPr>
          <w:rFonts w:ascii="Verdana" w:hAnsi="Verdana" w:cstheme="minorHAnsi"/>
          <w:sz w:val="18"/>
          <w:szCs w:val="18"/>
        </w:rPr>
        <w:t xml:space="preserve">Cena </w:t>
      </w:r>
      <w:r w:rsidR="000A3CC2" w:rsidRPr="001B59BD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1B59BD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1B59BD">
        <w:rPr>
          <w:rFonts w:ascii="Verdana" w:hAnsi="Verdana" w:cstheme="minorHAnsi"/>
          <w:sz w:val="18"/>
          <w:szCs w:val="18"/>
        </w:rPr>
        <w:t xml:space="preserve"> </w:t>
      </w:r>
      <w:r w:rsidR="00881560" w:rsidRPr="001B59BD">
        <w:rPr>
          <w:rFonts w:ascii="Verdana" w:hAnsi="Verdana" w:cstheme="minorHAnsi"/>
          <w:sz w:val="18"/>
          <w:szCs w:val="18"/>
        </w:rPr>
        <w:t>Rámcové</w:t>
      </w:r>
      <w:r w:rsidRPr="001B59BD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1B59BD">
        <w:rPr>
          <w:rFonts w:ascii="Verdana" w:hAnsi="Verdana" w:cstheme="minorHAnsi"/>
          <w:sz w:val="18"/>
          <w:szCs w:val="18"/>
        </w:rPr>
        <w:t>dílčí smlouvy</w:t>
      </w:r>
      <w:r w:rsidRPr="001B59BD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1B59BD">
        <w:rPr>
          <w:rFonts w:ascii="Verdana" w:hAnsi="Verdana" w:cstheme="minorHAnsi"/>
          <w:sz w:val="18"/>
          <w:szCs w:val="18"/>
        </w:rPr>
        <w:t>účetního/</w:t>
      </w:r>
      <w:r w:rsidRPr="001B59BD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1B59BD">
        <w:rPr>
          <w:rFonts w:ascii="Verdana" w:hAnsi="Verdana" w:cstheme="minorHAnsi"/>
          <w:sz w:val="18"/>
          <w:szCs w:val="18"/>
        </w:rPr>
        <w:t>zboží Kupujícím</w:t>
      </w:r>
      <w:r w:rsidRPr="001B59BD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B59BD">
        <w:rPr>
          <w:rFonts w:ascii="Verdana" w:hAnsi="Verdana" w:cstheme="minorHAnsi"/>
          <w:sz w:val="18"/>
          <w:szCs w:val="18"/>
        </w:rPr>
        <w:t>D</w:t>
      </w:r>
      <w:r w:rsidRPr="001B59BD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B59BD">
        <w:rPr>
          <w:rFonts w:ascii="Verdana" w:hAnsi="Verdana" w:cstheme="minorHAnsi"/>
          <w:sz w:val="18"/>
          <w:szCs w:val="18"/>
        </w:rPr>
        <w:t>Kupujícím</w:t>
      </w:r>
      <w:r w:rsidRPr="001B59BD">
        <w:rPr>
          <w:rFonts w:ascii="Verdana" w:hAnsi="Verdana" w:cstheme="minorHAnsi"/>
          <w:sz w:val="18"/>
          <w:szCs w:val="18"/>
        </w:rPr>
        <w:t xml:space="preserve">. V záhlaví faktury je nutno taktéž uvést číslo </w:t>
      </w:r>
      <w:r w:rsidR="001B59BD" w:rsidRPr="001B59BD">
        <w:rPr>
          <w:rFonts w:ascii="Verdana" w:hAnsi="Verdana" w:cstheme="minorHAnsi"/>
          <w:sz w:val="18"/>
          <w:szCs w:val="18"/>
        </w:rPr>
        <w:t xml:space="preserve">dílčí </w:t>
      </w:r>
      <w:r w:rsidRPr="001B59BD">
        <w:rPr>
          <w:rFonts w:ascii="Verdana" w:hAnsi="Verdana" w:cstheme="minorHAnsi"/>
          <w:sz w:val="18"/>
          <w:szCs w:val="18"/>
        </w:rPr>
        <w:t>objednávky</w:t>
      </w:r>
      <w:r w:rsidR="00A606A2" w:rsidRPr="001B59BD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B59BD">
        <w:rPr>
          <w:rFonts w:ascii="Verdana" w:hAnsi="Verdana" w:cstheme="minorHAnsi"/>
          <w:sz w:val="18"/>
          <w:szCs w:val="18"/>
        </w:rPr>
        <w:t>Rámcové</w:t>
      </w:r>
      <w:r w:rsidR="00A606A2" w:rsidRPr="001B59BD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B59BD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2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Záruční </w:t>
      </w:r>
      <w:r w:rsidRPr="001B59BD">
        <w:rPr>
          <w:rFonts w:ascii="Verdana" w:hAnsi="Verdana" w:cstheme="minorHAnsi"/>
          <w:sz w:val="18"/>
          <w:szCs w:val="18"/>
        </w:rPr>
        <w:t>doba 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3ED48464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</w:t>
      </w:r>
      <w:r w:rsidR="001D4EB7">
        <w:rPr>
          <w:rFonts w:ascii="Verdana" w:hAnsi="Verdana" w:cstheme="minorHAnsi"/>
          <w:sz w:val="18"/>
          <w:szCs w:val="18"/>
        </w:rPr>
        <w:t>e</w:t>
      </w:r>
      <w:r w:rsidR="000A53AE" w:rsidRPr="008B5521">
        <w:rPr>
          <w:rFonts w:ascii="Verdana" w:hAnsi="Verdana" w:cstheme="minorHAnsi"/>
          <w:sz w:val="18"/>
          <w:szCs w:val="18"/>
        </w:rPr>
        <w:t> </w:t>
      </w:r>
      <w:r w:rsidR="001D4EB7">
        <w:rPr>
          <w:rFonts w:ascii="Verdana" w:hAnsi="Verdana" w:cstheme="minorHAnsi"/>
          <w:sz w:val="18"/>
          <w:szCs w:val="18"/>
        </w:rPr>
        <w:t>výběrovém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67B14C4C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="0009413D" w:rsidRPr="00564CE5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09413D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09413D"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Pr="0009413D" w:rsidRDefault="00C62878" w:rsidP="00C62878">
      <w:pPr>
        <w:pStyle w:val="SODslseznam-2a"/>
        <w:tabs>
          <w:tab w:val="clear" w:pos="360"/>
        </w:tabs>
      </w:pPr>
      <w:r w:rsidRPr="0009413D"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44636F42" w:rsidR="00C62878" w:rsidRPr="0009413D" w:rsidRDefault="00C62878" w:rsidP="00C62878">
      <w:pPr>
        <w:pStyle w:val="SODslseznam-2a"/>
        <w:tabs>
          <w:tab w:val="clear" w:pos="360"/>
        </w:tabs>
      </w:pPr>
      <w:r w:rsidRPr="0009413D"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</w:t>
      </w:r>
      <w:r w:rsidR="00BC6D70" w:rsidRPr="0009413D">
        <w:t>, které spadají do oblasti působnosti právních předpisů nebo jiných aktů uvedených v článku 5k Nařízení č. 833/2014,</w:t>
      </w:r>
      <w:r w:rsidRPr="0009413D">
        <w:t xml:space="preserve">  </w:t>
      </w:r>
    </w:p>
    <w:p w14:paraId="1B30D805" w14:textId="77777777" w:rsidR="00C62878" w:rsidRPr="0009413D" w:rsidRDefault="00C62878" w:rsidP="00C62878">
      <w:pPr>
        <w:pStyle w:val="SODslseznam-2a"/>
      </w:pPr>
      <w:r w:rsidRPr="0009413D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 w:rsidRPr="0009413D">
        <w:rPr>
          <w:b/>
          <w:bCs/>
          <w:i/>
          <w:iCs/>
        </w:rPr>
        <w:t>„Sankční seznamy“),</w:t>
      </w:r>
    </w:p>
    <w:p w14:paraId="7F0B4603" w14:textId="411FB577" w:rsidR="005609AE" w:rsidRPr="0009413D" w:rsidRDefault="00C62878" w:rsidP="004F68CA">
      <w:pPr>
        <w:pStyle w:val="SODslseznam-2a"/>
        <w:rPr>
          <w:rFonts w:cstheme="minorHAnsi"/>
          <w:szCs w:val="18"/>
        </w:rPr>
      </w:pPr>
      <w:r w:rsidRPr="0009413D">
        <w:t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1D4EB7" w:rsidRPr="0009413D">
        <w:t>e</w:t>
      </w:r>
      <w:r w:rsidRPr="0009413D">
        <w:t xml:space="preserve"> </w:t>
      </w:r>
      <w:r w:rsidR="001D4EB7" w:rsidRPr="0009413D">
        <w:t xml:space="preserve">výběrovém </w:t>
      </w:r>
      <w:r w:rsidRPr="0009413D">
        <w:t>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E89CB09" w14:textId="288A7ADC" w:rsidR="005609AE" w:rsidRPr="0009413D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09413D">
        <w:rPr>
          <w:rFonts w:ascii="Verdana" w:hAnsi="Verdana" w:cstheme="minorHAnsi"/>
          <w:sz w:val="18"/>
          <w:szCs w:val="18"/>
        </w:rPr>
        <w:lastRenderedPageBreak/>
        <w:t xml:space="preserve">Je-li Prodávajícím sdružení více osob, platí podmínky </w:t>
      </w:r>
      <w:r w:rsidR="00C62878" w:rsidRPr="0009413D">
        <w:rPr>
          <w:rFonts w:ascii="Verdana" w:hAnsi="Verdana" w:cstheme="minorHAnsi"/>
          <w:sz w:val="18"/>
          <w:szCs w:val="18"/>
        </w:rPr>
        <w:t xml:space="preserve">tohoto článku VII </w:t>
      </w:r>
      <w:r w:rsidRPr="0009413D">
        <w:rPr>
          <w:rFonts w:ascii="Verdana" w:hAnsi="Verdana" w:cstheme="minorHAnsi"/>
          <w:sz w:val="18"/>
          <w:szCs w:val="18"/>
        </w:rPr>
        <w:t>Rámcové dohody také jednotlivě pro všechny osoby v rámci Prodávajícího sdružené</w:t>
      </w:r>
      <w:r w:rsidR="0090698B" w:rsidRPr="0009413D">
        <w:rPr>
          <w:rFonts w:ascii="Verdana" w:hAnsi="Verdana" w:cstheme="minorHAnsi"/>
          <w:sz w:val="18"/>
          <w:szCs w:val="18"/>
        </w:rPr>
        <w:t>,</w:t>
      </w:r>
      <w:r w:rsidRPr="0009413D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0"/>
    <w:p w14:paraId="373F127A" w14:textId="63980111" w:rsidR="005609AE" w:rsidRPr="0009413D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09413D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</w:t>
      </w:r>
      <w:r w:rsidR="00C62878" w:rsidRPr="0009413D">
        <w:rPr>
          <w:rFonts w:ascii="Verdana" w:hAnsi="Verdana" w:cstheme="minorHAnsi"/>
          <w:sz w:val="18"/>
          <w:szCs w:val="18"/>
        </w:rPr>
        <w:t xml:space="preserve"> VII</w:t>
      </w:r>
      <w:r w:rsidRPr="0009413D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09B4B60E" w14:textId="05F719C6" w:rsidR="005609AE" w:rsidRPr="0009413D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09413D">
        <w:rPr>
          <w:rFonts w:ascii="Verdana" w:hAnsi="Verdana" w:cstheme="minorHAnsi"/>
          <w:sz w:val="18"/>
          <w:szCs w:val="18"/>
        </w:rPr>
        <w:t xml:space="preserve">Prodávající se dále zavazuje postupovat při plnění dílčích smluv uzavřených na základě této Rámcové dohody v souladu s </w:t>
      </w:r>
      <w:r w:rsidR="0090698B" w:rsidRPr="0009413D">
        <w:rPr>
          <w:rFonts w:ascii="Verdana" w:hAnsi="Verdana" w:cstheme="minorHAnsi"/>
          <w:sz w:val="18"/>
          <w:szCs w:val="18"/>
        </w:rPr>
        <w:t>n</w:t>
      </w:r>
      <w:r w:rsidRPr="0009413D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 w:rsidRPr="0009413D">
        <w:rPr>
          <w:rFonts w:ascii="Verdana" w:hAnsi="Verdana" w:cstheme="minorHAnsi"/>
          <w:sz w:val="18"/>
          <w:szCs w:val="18"/>
        </w:rPr>
        <w:t xml:space="preserve"> 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09413D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09413D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09413D">
        <w:rPr>
          <w:rFonts w:ascii="Verdana" w:hAnsi="Verdana" w:cstheme="minorHAnsi"/>
          <w:sz w:val="18"/>
          <w:szCs w:val="18"/>
        </w:rPr>
        <w:t xml:space="preserve"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D5415F" w:rsidRPr="0009413D">
        <w:rPr>
          <w:rFonts w:ascii="Verdana" w:hAnsi="Verdana" w:cstheme="minorHAnsi"/>
          <w:sz w:val="18"/>
          <w:szCs w:val="18"/>
        </w:rPr>
        <w:t>S</w:t>
      </w:r>
      <w:r w:rsidRPr="0009413D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48CB3F12" w:rsidR="005609AE" w:rsidRPr="0009413D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09413D">
        <w:rPr>
          <w:rFonts w:ascii="Verdana" w:hAnsi="Verdana" w:cstheme="minorHAnsi"/>
          <w:sz w:val="18"/>
          <w:szCs w:val="18"/>
        </w:rPr>
        <w:t xml:space="preserve">Ukáže-li se prohlášení Prodávajícího dle tohoto článku VII jako nepravdivé nebo poruší-li Prodávající svou oznamovací povinnost nebo některou z dalších povinností dle tohoto článku VII, je Kupující oprávněn odstoupit od této Rámcové dohody. </w:t>
      </w:r>
      <w:r w:rsidR="005609AE" w:rsidRPr="0009413D">
        <w:rPr>
          <w:rFonts w:ascii="Verdana" w:hAnsi="Verdana" w:cstheme="minorHAnsi"/>
          <w:sz w:val="18"/>
          <w:szCs w:val="18"/>
        </w:rPr>
        <w:t>Kupující je vedle toho oprávněn odstoupit od těch dílčích smluv uzavřených na základě této Rámcové dohody, které ještě nebyly splněny.</w:t>
      </w:r>
      <w:r w:rsidR="00902651" w:rsidRPr="0009413D">
        <w:rPr>
          <w:rFonts w:ascii="Verdana" w:hAnsi="Verdana" w:cstheme="minorHAnsi"/>
          <w:sz w:val="18"/>
          <w:szCs w:val="18"/>
        </w:rPr>
        <w:t xml:space="preserve"> Kupující</w:t>
      </w:r>
      <w:r w:rsidR="005609AE" w:rsidRPr="0009413D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 </w:t>
      </w:r>
      <w:r w:rsidR="00902651" w:rsidRPr="0009413D">
        <w:rPr>
          <w:rFonts w:ascii="Verdana" w:hAnsi="Verdana" w:cstheme="minorHAnsi"/>
          <w:sz w:val="18"/>
          <w:szCs w:val="18"/>
        </w:rPr>
        <w:t>Prodávající</w:t>
      </w:r>
      <w:r w:rsidR="005609AE" w:rsidRPr="0009413D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 w:rsidRPr="0009413D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09413D">
        <w:rPr>
          <w:rFonts w:ascii="Verdana" w:hAnsi="Verdana" w:cstheme="minorHAnsi"/>
          <w:sz w:val="18"/>
          <w:szCs w:val="18"/>
        </w:rPr>
        <w:t xml:space="preserve"> </w:t>
      </w:r>
      <w:r w:rsidR="00902651" w:rsidRPr="0009413D">
        <w:rPr>
          <w:rFonts w:ascii="Verdana" w:hAnsi="Verdana" w:cstheme="minorHAnsi"/>
          <w:sz w:val="18"/>
          <w:szCs w:val="18"/>
        </w:rPr>
        <w:t>tohoto odstavce</w:t>
      </w:r>
      <w:r w:rsidR="005609AE" w:rsidRPr="0009413D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09413D" w:rsidRPr="0009413D">
        <w:rPr>
          <w:rFonts w:ascii="Verdana" w:hAnsi="Verdana" w:cstheme="minorHAnsi"/>
          <w:sz w:val="18"/>
          <w:szCs w:val="18"/>
        </w:rPr>
        <w:t>1</w:t>
      </w:r>
      <w:r w:rsidR="005609AE" w:rsidRPr="0009413D">
        <w:rPr>
          <w:rFonts w:ascii="Verdana" w:hAnsi="Verdana" w:cstheme="minorHAnsi"/>
          <w:sz w:val="18"/>
          <w:szCs w:val="18"/>
        </w:rPr>
        <w:t xml:space="preserve">00.000 Kč. </w:t>
      </w:r>
    </w:p>
    <w:p w14:paraId="73F400CB" w14:textId="4CD02816" w:rsidR="00CC5257" w:rsidRPr="0009413D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9413D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4144F75A" w:rsidR="008135F0" w:rsidRPr="008B5521" w:rsidRDefault="008135F0" w:rsidP="0009413D">
      <w:pPr>
        <w:pStyle w:val="Odstavecseseznamem"/>
        <w:numPr>
          <w:ilvl w:val="1"/>
          <w:numId w:val="10"/>
        </w:numPr>
        <w:spacing w:after="60"/>
        <w:ind w:left="1077" w:right="-426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09413D" w:rsidRPr="0009413D">
        <w:rPr>
          <w:rFonts w:ascii="Verdana" w:hAnsi="Verdana" w:cstheme="minorHAnsi"/>
          <w:sz w:val="18"/>
          <w:szCs w:val="18"/>
        </w:rPr>
        <w:t>Bc. Luboš Vrána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r w:rsidR="0009413D" w:rsidRPr="0009413D">
        <w:rPr>
          <w:rFonts w:ascii="Verdana" w:hAnsi="Verdana" w:cstheme="minorHAnsi"/>
          <w:sz w:val="18"/>
          <w:szCs w:val="18"/>
        </w:rPr>
        <w:t>Vrana@spravazeleznic.cz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09413D">
        <w:rPr>
          <w:rFonts w:ascii="Verdana" w:hAnsi="Verdana" w:cstheme="minorHAnsi"/>
          <w:sz w:val="18"/>
          <w:szCs w:val="18"/>
        </w:rPr>
        <w:t xml:space="preserve">+420 </w:t>
      </w:r>
      <w:r w:rsidR="0009413D" w:rsidRPr="0009413D">
        <w:rPr>
          <w:rFonts w:ascii="Verdana" w:hAnsi="Verdana" w:cstheme="minorHAnsi"/>
          <w:sz w:val="18"/>
          <w:szCs w:val="18"/>
        </w:rPr>
        <w:t>724 773 817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DE8514B" w14:textId="77777777" w:rsidR="00C91666" w:rsidRPr="0009413D" w:rsidRDefault="00C91666" w:rsidP="0009413D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09413D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668E76B2" w14:textId="77777777" w:rsidR="006E254A" w:rsidRDefault="006E254A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5068FBBE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4025D79C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2FBF5D8F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AF5B80">
        <w:rPr>
          <w:rFonts w:ascii="Verdana" w:hAnsi="Verdana" w:cstheme="minorHAnsi"/>
          <w:sz w:val="18"/>
          <w:szCs w:val="18"/>
        </w:rPr>
        <w:t>d</w:t>
      </w:r>
      <w:r w:rsidR="00C54309" w:rsidRPr="008B5521">
        <w:rPr>
          <w:rFonts w:ascii="Verdana" w:hAnsi="Verdana" w:cstheme="minorHAnsi"/>
          <w:sz w:val="18"/>
          <w:szCs w:val="18"/>
        </w:rPr>
        <w:t>odávek</w:t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9413D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0691700C" w14:textId="77777777" w:rsidR="005C5726" w:rsidRDefault="005C5726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4CEA37BC" w14:textId="77777777" w:rsidR="006E254A" w:rsidRDefault="006E254A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2D0A2A1F" w14:textId="2D3E5FB4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5C5726">
        <w:rPr>
          <w:rFonts w:ascii="Verdana" w:hAnsi="Verdana" w:cstheme="minorHAnsi"/>
          <w:b w:val="0"/>
          <w:sz w:val="18"/>
          <w:szCs w:val="18"/>
        </w:rPr>
        <w:tab/>
      </w:r>
      <w:r w:rsidR="005C5726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544A1175" w14:textId="77777777" w:rsidR="005C5726" w:rsidRDefault="005C5726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7DE21AF" w14:textId="77777777" w:rsidR="006E254A" w:rsidRDefault="006E254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7800AB0" w14:textId="77777777" w:rsidR="006E254A" w:rsidRDefault="006E254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95F6F52" w14:textId="77777777" w:rsidR="006E254A" w:rsidRDefault="006E254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05BD99C" w14:textId="77777777" w:rsidR="006E254A" w:rsidRPr="008B5521" w:rsidRDefault="006E254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60B2AA97" w14:textId="442C542D" w:rsidR="0009413D" w:rsidRDefault="0009413D" w:rsidP="0009413D">
      <w:pPr>
        <w:spacing w:after="0"/>
        <w:rPr>
          <w:rFonts w:ascii="Verdana" w:eastAsia="Times New Roman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Správa železnic, státní organizace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……………………………………….</w:t>
      </w:r>
    </w:p>
    <w:p w14:paraId="41474FE0" w14:textId="73A61990" w:rsidR="0009413D" w:rsidRDefault="0009413D" w:rsidP="0009413D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Ing. Libor Tkáč, MBA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……………………………………….</w:t>
      </w:r>
    </w:p>
    <w:p w14:paraId="3549F295" w14:textId="1971F763" w:rsidR="00BF4D4D" w:rsidRPr="008B5521" w:rsidRDefault="0009413D" w:rsidP="0009413D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ředitel Oblastního ředitelství Brno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 xml:space="preserve">…………………………………………   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</w:r>
    </w:p>
    <w:p w14:paraId="0B205AAD" w14:textId="77777777" w:rsidR="006E254A" w:rsidRDefault="006E254A" w:rsidP="002E3832">
      <w:pPr>
        <w:pStyle w:val="RLProhlensmluvnchstran"/>
        <w:rPr>
          <w:rFonts w:ascii="Verdana" w:hAnsi="Verdana" w:cstheme="minorHAnsi"/>
        </w:rPr>
      </w:pPr>
    </w:p>
    <w:p w14:paraId="7ACAF406" w14:textId="77777777" w:rsidR="006E254A" w:rsidRDefault="006E254A" w:rsidP="002E3832">
      <w:pPr>
        <w:pStyle w:val="RLProhlensmluvnchstran"/>
        <w:rPr>
          <w:rFonts w:ascii="Verdana" w:hAnsi="Verdana" w:cstheme="minorHAnsi"/>
        </w:rPr>
      </w:pPr>
    </w:p>
    <w:p w14:paraId="4C171459" w14:textId="77777777" w:rsidR="006E254A" w:rsidRDefault="006E254A" w:rsidP="002E3832">
      <w:pPr>
        <w:pStyle w:val="RLProhlensmluvnchstran"/>
        <w:rPr>
          <w:rFonts w:ascii="Verdana" w:hAnsi="Verdana" w:cstheme="minorHAnsi"/>
        </w:rPr>
      </w:pPr>
    </w:p>
    <w:p w14:paraId="08ED40EE" w14:textId="77777777" w:rsidR="006E254A" w:rsidRDefault="006E254A" w:rsidP="002E3832">
      <w:pPr>
        <w:pStyle w:val="RLProhlensmluvnchstran"/>
        <w:rPr>
          <w:rFonts w:ascii="Verdana" w:hAnsi="Verdana" w:cstheme="minorHAnsi"/>
        </w:rPr>
      </w:pPr>
    </w:p>
    <w:p w14:paraId="140F3240" w14:textId="77777777" w:rsidR="006E254A" w:rsidRDefault="006E254A" w:rsidP="002E3832">
      <w:pPr>
        <w:pStyle w:val="RLProhlensmluvnchstran"/>
        <w:rPr>
          <w:rFonts w:ascii="Verdana" w:hAnsi="Verdana" w:cstheme="minorHAnsi"/>
        </w:rPr>
      </w:pPr>
    </w:p>
    <w:p w14:paraId="08DEE0AF" w14:textId="77777777" w:rsidR="006E254A" w:rsidRDefault="006E254A" w:rsidP="002E3832">
      <w:pPr>
        <w:pStyle w:val="RLProhlensmluvnchstran"/>
        <w:rPr>
          <w:rFonts w:ascii="Verdana" w:hAnsi="Verdana" w:cstheme="minorHAnsi"/>
        </w:rPr>
      </w:pPr>
    </w:p>
    <w:p w14:paraId="6C12C316" w14:textId="77777777" w:rsidR="006E254A" w:rsidRDefault="006E254A" w:rsidP="002E3832">
      <w:pPr>
        <w:pStyle w:val="RLProhlensmluvnchstran"/>
        <w:rPr>
          <w:rFonts w:ascii="Verdana" w:hAnsi="Verdana" w:cstheme="minorHAnsi"/>
        </w:rPr>
      </w:pPr>
    </w:p>
    <w:p w14:paraId="32EDEF14" w14:textId="5F94D741" w:rsidR="002E3832" w:rsidRPr="002E3832" w:rsidRDefault="002E3832" w:rsidP="002E3832">
      <w:pPr>
        <w:pStyle w:val="RLProhlensmluvnchstran"/>
        <w:rPr>
          <w:rFonts w:ascii="Verdana" w:hAnsi="Verdana" w:cstheme="minorHAnsi"/>
        </w:rPr>
      </w:pPr>
      <w:r w:rsidRPr="002E3832">
        <w:rPr>
          <w:rFonts w:ascii="Verdana" w:hAnsi="Verdana" w:cstheme="minorHAnsi"/>
        </w:rPr>
        <w:t xml:space="preserve">Příloha č. 1 – Obchodní podmínky k rámcové dohodě 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7644478" w14:textId="77777777" w:rsidR="002E3832" w:rsidRPr="00C36F0A" w:rsidRDefault="002E3832" w:rsidP="002E3832">
      <w:pPr>
        <w:pStyle w:val="Textbezodsazen"/>
        <w:jc w:val="center"/>
        <w:rPr>
          <w:rFonts w:ascii="Verdana" w:hAnsi="Verdana"/>
          <w:b/>
          <w:bCs/>
        </w:rPr>
      </w:pPr>
      <w:r w:rsidRPr="00C36F0A">
        <w:rPr>
          <w:rFonts w:ascii="Verdana" w:hAnsi="Verdana"/>
          <w:highlight w:val="green"/>
        </w:rPr>
        <w:fldChar w:fldCharType="begin"/>
      </w:r>
      <w:r w:rsidRPr="00C36F0A">
        <w:rPr>
          <w:rFonts w:ascii="Verdana" w:hAnsi="Verdana"/>
          <w:highlight w:val="green"/>
        </w:rPr>
        <w:instrText xml:space="preserve"> MACROBUTTON  VložitŠirokouMezeru "[VLOŽÍ OBJEDNATEL]" </w:instrText>
      </w:r>
      <w:r w:rsidRPr="00C36F0A">
        <w:rPr>
          <w:rFonts w:ascii="Verdana" w:hAnsi="Verdana"/>
          <w:highlight w:val="green"/>
        </w:rPr>
        <w:fldChar w:fldCharType="end"/>
      </w:r>
    </w:p>
    <w:p w14:paraId="00FA9031" w14:textId="4C179153" w:rsidR="00BF4D4D" w:rsidRDefault="00BF4D4D" w:rsidP="000C5CCC">
      <w:pPr>
        <w:rPr>
          <w:rFonts w:ascii="Verdana" w:hAnsi="Verdana" w:cstheme="minorHAnsi"/>
          <w:sz w:val="18"/>
          <w:szCs w:val="18"/>
        </w:rPr>
      </w:pPr>
    </w:p>
    <w:p w14:paraId="0CC89092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4B66A86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6B82570B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554B90A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70FC5F48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5F7B486A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6FAA765E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79A6459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6090A50B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E514088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0B65D63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09FBB76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EB417BC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58191A94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37E849A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E29EDF4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531E0C1F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6DAB1245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F956020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5FFABCC2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727D8522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69D56BFC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0FD29DE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144B3308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19D7797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3B233D2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6E09F9AC" w14:textId="77777777" w:rsidR="002E3832" w:rsidRDefault="002E3832" w:rsidP="002E3832">
      <w:pPr>
        <w:pStyle w:val="RLProhlensmluvnchstran"/>
        <w:rPr>
          <w:rFonts w:ascii="Verdana" w:hAnsi="Verdana" w:cstheme="minorHAnsi"/>
        </w:rPr>
      </w:pPr>
    </w:p>
    <w:p w14:paraId="0FBC1B65" w14:textId="536A668E" w:rsidR="002E3832" w:rsidRPr="00D5762F" w:rsidRDefault="002E3832" w:rsidP="002E3832">
      <w:pPr>
        <w:pStyle w:val="RLProhlensmluvnchstran"/>
        <w:rPr>
          <w:rFonts w:ascii="Verdana" w:hAnsi="Verdana" w:cstheme="minorHAnsi"/>
        </w:rPr>
      </w:pPr>
      <w:r w:rsidRPr="00D5762F">
        <w:rPr>
          <w:rFonts w:ascii="Verdana" w:hAnsi="Verdana" w:cstheme="minorHAnsi"/>
        </w:rPr>
        <w:t xml:space="preserve">Příloha č. 2 – Bližší specifikace </w:t>
      </w:r>
      <w:r w:rsidRPr="002E3832">
        <w:rPr>
          <w:rFonts w:ascii="Verdana" w:hAnsi="Verdana" w:cstheme="minorHAnsi"/>
        </w:rPr>
        <w:t xml:space="preserve">předmětu </w:t>
      </w:r>
      <w:r w:rsidR="00AF5B80">
        <w:rPr>
          <w:rFonts w:ascii="Verdana" w:hAnsi="Verdana" w:cstheme="minorHAnsi"/>
        </w:rPr>
        <w:t>d</w:t>
      </w:r>
      <w:r w:rsidRPr="002E3832">
        <w:rPr>
          <w:rFonts w:ascii="Verdana" w:hAnsi="Verdana" w:cstheme="minorHAnsi"/>
        </w:rPr>
        <w:t>odávek</w:t>
      </w:r>
    </w:p>
    <w:p w14:paraId="3E73B859" w14:textId="77777777" w:rsidR="002E3832" w:rsidRDefault="002E3832" w:rsidP="002E3832">
      <w:pPr>
        <w:pStyle w:val="RLProhlensmluvnchstran"/>
        <w:rPr>
          <w:rFonts w:ascii="Verdana" w:hAnsi="Verdana" w:cstheme="minorHAnsi"/>
        </w:rPr>
      </w:pPr>
    </w:p>
    <w:p w14:paraId="7874132F" w14:textId="77777777" w:rsidR="002E3832" w:rsidRPr="00C36F0A" w:rsidRDefault="002E3832" w:rsidP="002E3832">
      <w:pPr>
        <w:pStyle w:val="Textbezodsazen"/>
        <w:jc w:val="center"/>
        <w:rPr>
          <w:rFonts w:ascii="Verdana" w:hAnsi="Verdana"/>
          <w:highlight w:val="green"/>
        </w:rPr>
      </w:pPr>
      <w:r w:rsidRPr="00C36F0A">
        <w:rPr>
          <w:rFonts w:ascii="Verdana" w:hAnsi="Verdana"/>
          <w:highlight w:val="green"/>
        </w:rPr>
        <w:fldChar w:fldCharType="begin"/>
      </w:r>
      <w:r w:rsidRPr="00C36F0A">
        <w:rPr>
          <w:rFonts w:ascii="Verdana" w:hAnsi="Verdana"/>
          <w:highlight w:val="green"/>
        </w:rPr>
        <w:instrText xml:space="preserve"> MACROBUTTON  VložitŠirokouMezeru "[VLOŽÍ OBJEDNATEL]" </w:instrText>
      </w:r>
      <w:r w:rsidRPr="00C36F0A">
        <w:rPr>
          <w:rFonts w:ascii="Verdana" w:hAnsi="Verdana"/>
          <w:highlight w:val="green"/>
        </w:rPr>
        <w:fldChar w:fldCharType="end"/>
      </w:r>
    </w:p>
    <w:p w14:paraId="1810DEA6" w14:textId="77777777" w:rsidR="002E3832" w:rsidRDefault="002E3832" w:rsidP="002E3832">
      <w:pPr>
        <w:pStyle w:val="RLProhlensmluvnchstran"/>
        <w:rPr>
          <w:rFonts w:ascii="Verdana" w:hAnsi="Verdana" w:cstheme="minorHAnsi"/>
        </w:rPr>
      </w:pPr>
    </w:p>
    <w:p w14:paraId="5A3A416C" w14:textId="77777777" w:rsidR="002E3832" w:rsidRDefault="002E3832" w:rsidP="002E3832">
      <w:pPr>
        <w:pStyle w:val="RLProhlensmluvnchstran"/>
        <w:rPr>
          <w:rFonts w:ascii="Verdana" w:hAnsi="Verdana" w:cstheme="minorHAnsi"/>
        </w:rPr>
      </w:pPr>
    </w:p>
    <w:p w14:paraId="0A4030DD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91A96F6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98AF65E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CC27E8F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7A23590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787475BD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75A34637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C0D2B2B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0AC35CF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726651B1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1D8BBB57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7CC0154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F758C32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0AE9CDA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50C56D05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762527B9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C015C96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8AEDFAF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A3A4C74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1E3CE24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14DE02F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91FDE2E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63AF3868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1B5E7111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AA2DD10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BBAF142" w14:textId="77777777" w:rsidR="002E3832" w:rsidRPr="002E3832" w:rsidRDefault="002E3832" w:rsidP="002E3832">
      <w:pPr>
        <w:pStyle w:val="RLProhlensmluvnchstran"/>
        <w:rPr>
          <w:rFonts w:ascii="Verdana" w:hAnsi="Verdana" w:cstheme="minorHAnsi"/>
        </w:rPr>
      </w:pPr>
      <w:r w:rsidRPr="002E3832">
        <w:rPr>
          <w:rFonts w:ascii="Verdana" w:hAnsi="Verdana" w:cstheme="minorHAnsi"/>
        </w:rPr>
        <w:lastRenderedPageBreak/>
        <w:t>Příloha č. 3 – Jednotkový ceník dodávaného zboží</w:t>
      </w:r>
    </w:p>
    <w:p w14:paraId="70E3CCAB" w14:textId="77777777" w:rsidR="002E3832" w:rsidRDefault="002E3832" w:rsidP="002E3832">
      <w:pPr>
        <w:pStyle w:val="Textbezodsazen"/>
        <w:jc w:val="center"/>
        <w:rPr>
          <w:rFonts w:ascii="Verdana" w:hAnsi="Verdana"/>
          <w:highlight w:val="yellow"/>
        </w:rPr>
      </w:pPr>
    </w:p>
    <w:p w14:paraId="09623A6C" w14:textId="53013890" w:rsidR="002E3832" w:rsidRPr="00C36F0A" w:rsidRDefault="002E3832" w:rsidP="002E3832">
      <w:pPr>
        <w:pStyle w:val="Textbezodsazen"/>
        <w:jc w:val="center"/>
        <w:rPr>
          <w:rFonts w:ascii="Verdana" w:hAnsi="Verdana"/>
          <w:highlight w:val="yellow"/>
        </w:rPr>
      </w:pPr>
      <w:r w:rsidRPr="00C36F0A">
        <w:rPr>
          <w:rFonts w:ascii="Verdana" w:hAnsi="Verdana"/>
          <w:highlight w:val="yellow"/>
        </w:rPr>
        <w:t>[VLOŽÍ ZHOTOVITEL – vyplněná příloha 3 Dílu 2 Zadávací dokumentace]</w:t>
      </w:r>
    </w:p>
    <w:p w14:paraId="5B12975C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CAA9AC5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F1D5601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EEC5033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19548F69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259D7DC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7948210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AA05632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50C12828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185C00DE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59609A57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0C7DC52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849F948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76C2EFE6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7ECFA609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6CF9966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6B50EDD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C5B1298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5E9AB127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7454945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7923BEA3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4708EF54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66E528F5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989D68E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0E0E21C9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6B718B41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35874397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1A2DBE38" w14:textId="77777777" w:rsidR="002E3832" w:rsidRDefault="002E3832" w:rsidP="000C5CCC">
      <w:pPr>
        <w:rPr>
          <w:rFonts w:ascii="Verdana" w:hAnsi="Verdana" w:cstheme="minorHAnsi"/>
          <w:sz w:val="18"/>
          <w:szCs w:val="18"/>
        </w:rPr>
      </w:pPr>
    </w:p>
    <w:p w14:paraId="2C648C14" w14:textId="77777777" w:rsidR="002E3832" w:rsidRPr="00D5762F" w:rsidRDefault="002E3832" w:rsidP="002E3832">
      <w:pPr>
        <w:pStyle w:val="RLProhlensmluvnchstran"/>
        <w:rPr>
          <w:rFonts w:ascii="Verdana" w:hAnsi="Verdana" w:cstheme="minorHAnsi"/>
        </w:rPr>
      </w:pPr>
      <w:r w:rsidRPr="00D5762F">
        <w:rPr>
          <w:rFonts w:ascii="Verdana" w:hAnsi="Verdana" w:cstheme="minorHAnsi"/>
        </w:rPr>
        <w:lastRenderedPageBreak/>
        <w:t>Příloha č. 4 – Seznam poddodavatelů</w:t>
      </w:r>
    </w:p>
    <w:p w14:paraId="285EB03C" w14:textId="77777777" w:rsidR="002E3832" w:rsidRDefault="002E3832" w:rsidP="002E3832">
      <w:pPr>
        <w:pStyle w:val="RLProhlensmluvnchstran"/>
        <w:rPr>
          <w:rFonts w:ascii="Verdana" w:hAnsi="Verdana" w:cstheme="minorHAnsi"/>
        </w:rPr>
      </w:pPr>
    </w:p>
    <w:p w14:paraId="539BC6E3" w14:textId="77777777" w:rsidR="002E3832" w:rsidRPr="00C36F0A" w:rsidRDefault="002E3832" w:rsidP="002E3832">
      <w:pPr>
        <w:pStyle w:val="Textbezodsazen"/>
        <w:jc w:val="center"/>
        <w:rPr>
          <w:rFonts w:ascii="Verdana" w:hAnsi="Verdana"/>
          <w:highlight w:val="yellow"/>
        </w:rPr>
      </w:pPr>
      <w:r w:rsidRPr="00C36F0A">
        <w:rPr>
          <w:rFonts w:ascii="Verdana" w:hAnsi="Verdana"/>
          <w:highlight w:val="yellow"/>
        </w:rPr>
        <w:t>[VLOŽÍ ZHOTOVITEL – vyplněná příloha 2 Výzvy k podání nabídek]</w:t>
      </w:r>
    </w:p>
    <w:p w14:paraId="479EA674" w14:textId="77777777" w:rsidR="002E3832" w:rsidRPr="008B5521" w:rsidRDefault="002E3832" w:rsidP="000C5CCC">
      <w:pPr>
        <w:rPr>
          <w:rFonts w:ascii="Verdana" w:hAnsi="Verdana" w:cstheme="minorHAnsi"/>
          <w:sz w:val="18"/>
          <w:szCs w:val="18"/>
        </w:rPr>
      </w:pPr>
    </w:p>
    <w:sectPr w:rsidR="002E3832" w:rsidRPr="008B5521" w:rsidSect="006E254A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EF812" w14:textId="77777777" w:rsidR="00820667" w:rsidRDefault="00820667" w:rsidP="003706CB">
      <w:pPr>
        <w:spacing w:after="0" w:line="240" w:lineRule="auto"/>
      </w:pPr>
      <w:r>
        <w:separator/>
      </w:r>
    </w:p>
  </w:endnote>
  <w:endnote w:type="continuationSeparator" w:id="0">
    <w:p w14:paraId="10D35566" w14:textId="77777777" w:rsidR="00820667" w:rsidRDefault="00820667" w:rsidP="003706CB">
      <w:pPr>
        <w:spacing w:after="0" w:line="240" w:lineRule="auto"/>
      </w:pPr>
      <w:r>
        <w:continuationSeparator/>
      </w:r>
    </w:p>
  </w:endnote>
  <w:endnote w:type="continuationNotice" w:id="1">
    <w:p w14:paraId="4325F349" w14:textId="77777777" w:rsidR="00820667" w:rsidRDefault="008206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85537" w14:textId="77777777" w:rsidR="00820667" w:rsidRDefault="00820667" w:rsidP="003706CB">
      <w:pPr>
        <w:spacing w:after="0" w:line="240" w:lineRule="auto"/>
      </w:pPr>
      <w:r>
        <w:separator/>
      </w:r>
    </w:p>
  </w:footnote>
  <w:footnote w:type="continuationSeparator" w:id="0">
    <w:p w14:paraId="498EA341" w14:textId="77777777" w:rsidR="00820667" w:rsidRDefault="00820667" w:rsidP="003706CB">
      <w:pPr>
        <w:spacing w:after="0" w:line="240" w:lineRule="auto"/>
      </w:pPr>
      <w:r>
        <w:continuationSeparator/>
      </w:r>
    </w:p>
  </w:footnote>
  <w:footnote w:type="continuationNotice" w:id="1">
    <w:p w14:paraId="796E05AC" w14:textId="77777777" w:rsidR="00820667" w:rsidRDefault="008206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2B4DA" w14:textId="5F9F412A" w:rsidR="00547D9F" w:rsidRDefault="00547D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26851" w14:textId="4FB14B36" w:rsidR="00547D9F" w:rsidRDefault="00547D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6322F8D7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1280182020" name="Obrázek 128018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0"/>
  </w:num>
  <w:num w:numId="2" w16cid:durableId="1123235345">
    <w:abstractNumId w:val="20"/>
  </w:num>
  <w:num w:numId="3" w16cid:durableId="1042821936">
    <w:abstractNumId w:val="14"/>
  </w:num>
  <w:num w:numId="4" w16cid:durableId="544565008">
    <w:abstractNumId w:val="3"/>
  </w:num>
  <w:num w:numId="5" w16cid:durableId="1928536356">
    <w:abstractNumId w:val="17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3"/>
  </w:num>
  <w:num w:numId="10" w16cid:durableId="1617827677">
    <w:abstractNumId w:val="18"/>
  </w:num>
  <w:num w:numId="11" w16cid:durableId="1546866333">
    <w:abstractNumId w:val="6"/>
  </w:num>
  <w:num w:numId="12" w16cid:durableId="1512571524">
    <w:abstractNumId w:val="19"/>
  </w:num>
  <w:num w:numId="13" w16cid:durableId="1882748135">
    <w:abstractNumId w:val="11"/>
  </w:num>
  <w:num w:numId="14" w16cid:durableId="995720424">
    <w:abstractNumId w:val="17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3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9"/>
  </w:num>
  <w:num w:numId="22" w16cid:durableId="1790078749">
    <w:abstractNumId w:val="16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2"/>
  </w:num>
  <w:num w:numId="28" w16cid:durableId="1926037569">
    <w:abstractNumId w:val="17"/>
    <w:lvlOverride w:ilvl="0">
      <w:startOverride w:val="1"/>
    </w:lvlOverride>
  </w:num>
  <w:num w:numId="29" w16cid:durableId="95572231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413D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59BD"/>
    <w:rsid w:val="001C012F"/>
    <w:rsid w:val="001C7A89"/>
    <w:rsid w:val="001C7FC3"/>
    <w:rsid w:val="001D0A02"/>
    <w:rsid w:val="001D394C"/>
    <w:rsid w:val="001D4EB7"/>
    <w:rsid w:val="001D65ED"/>
    <w:rsid w:val="001D78A4"/>
    <w:rsid w:val="001E20FA"/>
    <w:rsid w:val="001E6863"/>
    <w:rsid w:val="001F526D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176A"/>
    <w:rsid w:val="00252D09"/>
    <w:rsid w:val="00253C01"/>
    <w:rsid w:val="002573D5"/>
    <w:rsid w:val="002739E8"/>
    <w:rsid w:val="00277C3D"/>
    <w:rsid w:val="0028212C"/>
    <w:rsid w:val="00287BC5"/>
    <w:rsid w:val="002922E3"/>
    <w:rsid w:val="00297A94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3832"/>
    <w:rsid w:val="00303F31"/>
    <w:rsid w:val="00306FC6"/>
    <w:rsid w:val="003120FE"/>
    <w:rsid w:val="003124D9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2C0A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1BFE"/>
    <w:rsid w:val="0044625A"/>
    <w:rsid w:val="0044630D"/>
    <w:rsid w:val="0045586A"/>
    <w:rsid w:val="00457E76"/>
    <w:rsid w:val="004618C1"/>
    <w:rsid w:val="004633C5"/>
    <w:rsid w:val="004662B3"/>
    <w:rsid w:val="0046631B"/>
    <w:rsid w:val="00466ADD"/>
    <w:rsid w:val="00467459"/>
    <w:rsid w:val="0047043C"/>
    <w:rsid w:val="00474AD3"/>
    <w:rsid w:val="004760BE"/>
    <w:rsid w:val="00476D74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23904"/>
    <w:rsid w:val="005306D8"/>
    <w:rsid w:val="005311A5"/>
    <w:rsid w:val="00534DBA"/>
    <w:rsid w:val="0054445F"/>
    <w:rsid w:val="00544B8E"/>
    <w:rsid w:val="00546176"/>
    <w:rsid w:val="00547D9F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426F"/>
    <w:rsid w:val="005C5726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3F65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E254A"/>
    <w:rsid w:val="006E2605"/>
    <w:rsid w:val="006E381A"/>
    <w:rsid w:val="006E45D0"/>
    <w:rsid w:val="006F1EC7"/>
    <w:rsid w:val="006F2696"/>
    <w:rsid w:val="006F3D01"/>
    <w:rsid w:val="00700C54"/>
    <w:rsid w:val="0070422F"/>
    <w:rsid w:val="00704546"/>
    <w:rsid w:val="007046D3"/>
    <w:rsid w:val="00705871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0667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C7292"/>
    <w:rsid w:val="008D0F83"/>
    <w:rsid w:val="008D7572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071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16C9"/>
    <w:rsid w:val="00AD42A8"/>
    <w:rsid w:val="00AD7B17"/>
    <w:rsid w:val="00AE146B"/>
    <w:rsid w:val="00AE25F7"/>
    <w:rsid w:val="00AE3DAC"/>
    <w:rsid w:val="00AE7952"/>
    <w:rsid w:val="00AF0F95"/>
    <w:rsid w:val="00AF5B80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0DA6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5F4"/>
    <w:rsid w:val="00BA5837"/>
    <w:rsid w:val="00BA7E2F"/>
    <w:rsid w:val="00BB0757"/>
    <w:rsid w:val="00BB5E7C"/>
    <w:rsid w:val="00BC380A"/>
    <w:rsid w:val="00BC5D86"/>
    <w:rsid w:val="00BC6D70"/>
    <w:rsid w:val="00BD59EB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37FB9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B7CF9"/>
    <w:rsid w:val="00CC2D9E"/>
    <w:rsid w:val="00CC5257"/>
    <w:rsid w:val="00CC76B6"/>
    <w:rsid w:val="00CD14C0"/>
    <w:rsid w:val="00CD555B"/>
    <w:rsid w:val="00CD5D2A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0E58"/>
    <w:rsid w:val="00D52ACB"/>
    <w:rsid w:val="00D5313F"/>
    <w:rsid w:val="00D5415F"/>
    <w:rsid w:val="00D608AA"/>
    <w:rsid w:val="00D61A99"/>
    <w:rsid w:val="00D734CC"/>
    <w:rsid w:val="00D73DCF"/>
    <w:rsid w:val="00D76B88"/>
    <w:rsid w:val="00D804BE"/>
    <w:rsid w:val="00D844AA"/>
    <w:rsid w:val="00D864DF"/>
    <w:rsid w:val="00D9437C"/>
    <w:rsid w:val="00D97481"/>
    <w:rsid w:val="00DA0469"/>
    <w:rsid w:val="00DB324F"/>
    <w:rsid w:val="00DB33CD"/>
    <w:rsid w:val="00DC2D4A"/>
    <w:rsid w:val="00DC4AD5"/>
    <w:rsid w:val="00DD2180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C498A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  <w15:docId w15:val="{5C910FE9-A9B5-46AA-BE72-C21B74AE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BD59EB"/>
    <w:rPr>
      <w:color w:val="605E5C"/>
      <w:shd w:val="clear" w:color="auto" w:fill="E1DFDD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E383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E383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odsazen">
    <w:name w:val="_Text_bez_odsazení"/>
    <w:basedOn w:val="Normln"/>
    <w:link w:val="TextbezodsazenChar"/>
    <w:qFormat/>
    <w:rsid w:val="002E3832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E38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e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DF1EA5-FE9C-46E9-A5A2-D226CCFBB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12</Pages>
  <Words>3542</Words>
  <Characters>21185</Characters>
  <Application>Microsoft Office Word</Application>
  <DocSecurity>0</DocSecurity>
  <Lines>450</Lines>
  <Paragraphs>149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Petříček Roman, Ing.</cp:lastModifiedBy>
  <cp:revision>11</cp:revision>
  <dcterms:created xsi:type="dcterms:W3CDTF">2023-06-20T11:30:00Z</dcterms:created>
  <dcterms:modified xsi:type="dcterms:W3CDTF">2026-03-04T08:50:00Z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